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46C89" w:rsidRDefault="00F648D5">
      <w:pPr>
        <w:pStyle w:val="10"/>
        <w:keepNext/>
        <w:keepLines/>
        <w:ind w:firstLine="0"/>
      </w:pPr>
      <w:bookmarkStart w:id="0" w:name="bookmark0"/>
      <w:bookmarkStart w:id="1" w:name="bookmark1"/>
      <w:bookmarkStart w:id="2" w:name="bookmark2"/>
      <w:r>
        <w:t>Акт по итогам проведения контроля</w:t>
      </w:r>
      <w:r>
        <w:br/>
        <w:t xml:space="preserve">в школьной столовой </w:t>
      </w:r>
      <w:bookmarkEnd w:id="0"/>
      <w:bookmarkEnd w:id="1"/>
      <w:bookmarkEnd w:id="2"/>
      <w:r w:rsidR="0024392F">
        <w:t>МКОУ «</w:t>
      </w:r>
      <w:proofErr w:type="spellStart"/>
      <w:r w:rsidR="0024392F">
        <w:t>Рахатинская</w:t>
      </w:r>
      <w:proofErr w:type="spellEnd"/>
      <w:r w:rsidR="0024392F">
        <w:t xml:space="preserve"> СОШ»</w:t>
      </w:r>
    </w:p>
    <w:p w:rsidR="0024392F" w:rsidRDefault="0024392F" w:rsidP="0024392F">
      <w:pPr>
        <w:pStyle w:val="11"/>
        <w:ind w:firstLine="0"/>
        <w:jc w:val="both"/>
      </w:pPr>
      <w:r>
        <w:rPr>
          <w:u w:val="single"/>
        </w:rPr>
        <w:t>15</w:t>
      </w:r>
      <w:r w:rsidR="00F648D5">
        <w:rPr>
          <w:u w:val="single"/>
        </w:rPr>
        <w:t>.</w:t>
      </w:r>
      <w:r>
        <w:rPr>
          <w:u w:val="single"/>
        </w:rPr>
        <w:t>12</w:t>
      </w:r>
      <w:r w:rsidR="00F648D5">
        <w:rPr>
          <w:u w:val="single"/>
        </w:rPr>
        <w:t>.202</w:t>
      </w:r>
      <w:r>
        <w:rPr>
          <w:u w:val="single"/>
        </w:rPr>
        <w:t>3</w:t>
      </w:r>
      <w:r w:rsidR="00F648D5">
        <w:rPr>
          <w:u w:val="single"/>
        </w:rPr>
        <w:t>.</w:t>
      </w:r>
    </w:p>
    <w:p w:rsidR="00146C89" w:rsidRDefault="00F648D5">
      <w:pPr>
        <w:pStyle w:val="11"/>
        <w:spacing w:after="260"/>
        <w:ind w:firstLine="0"/>
        <w:jc w:val="both"/>
      </w:pPr>
      <w:r>
        <w:t xml:space="preserve">Цель проведения общественного контроля в школьной столовой </w:t>
      </w:r>
      <w:r w:rsidR="0024392F">
        <w:t>МКОУ «</w:t>
      </w:r>
      <w:proofErr w:type="spellStart"/>
      <w:r w:rsidR="0024392F">
        <w:t>Рахатинская</w:t>
      </w:r>
      <w:proofErr w:type="spellEnd"/>
      <w:r w:rsidR="0024392F">
        <w:t xml:space="preserve"> СОШ»</w:t>
      </w:r>
      <w:r>
        <w:t>.</w:t>
      </w:r>
    </w:p>
    <w:p w:rsidR="00146C89" w:rsidRDefault="00F648D5">
      <w:pPr>
        <w:pStyle w:val="11"/>
        <w:ind w:firstLine="320"/>
      </w:pPr>
      <w:r>
        <w:t>Мы, члены комиссии:</w:t>
      </w:r>
    </w:p>
    <w:p w:rsidR="00146C89" w:rsidRDefault="0024392F">
      <w:pPr>
        <w:pStyle w:val="11"/>
        <w:numPr>
          <w:ilvl w:val="0"/>
          <w:numId w:val="1"/>
        </w:numPr>
        <w:tabs>
          <w:tab w:val="left" w:pos="334"/>
        </w:tabs>
        <w:spacing w:line="276" w:lineRule="auto"/>
        <w:ind w:firstLine="0"/>
        <w:jc w:val="both"/>
      </w:pPr>
      <w:bookmarkStart w:id="3" w:name="bookmark3"/>
      <w:bookmarkEnd w:id="3"/>
      <w:proofErr w:type="spellStart"/>
      <w:r>
        <w:t>Абдулмуслимова</w:t>
      </w:r>
      <w:proofErr w:type="spellEnd"/>
      <w:r>
        <w:t xml:space="preserve"> П.А.</w:t>
      </w:r>
      <w:r w:rsidR="00F648D5">
        <w:t xml:space="preserve"> </w:t>
      </w:r>
      <w:r>
        <w:t>–</w:t>
      </w:r>
      <w:r w:rsidR="00F648D5">
        <w:t xml:space="preserve"> </w:t>
      </w:r>
      <w:r>
        <w:t>педагог-психолог</w:t>
      </w:r>
      <w:r w:rsidR="00F648D5">
        <w:t>;</w:t>
      </w:r>
    </w:p>
    <w:p w:rsidR="00146C89" w:rsidRDefault="0024392F">
      <w:pPr>
        <w:pStyle w:val="11"/>
        <w:numPr>
          <w:ilvl w:val="0"/>
          <w:numId w:val="1"/>
        </w:numPr>
        <w:tabs>
          <w:tab w:val="left" w:pos="354"/>
        </w:tabs>
        <w:spacing w:line="276" w:lineRule="auto"/>
        <w:ind w:firstLine="0"/>
        <w:jc w:val="both"/>
      </w:pPr>
      <w:bookmarkStart w:id="4" w:name="bookmark4"/>
      <w:bookmarkEnd w:id="4"/>
      <w:r>
        <w:t>Алиева П.А.</w:t>
      </w:r>
      <w:r w:rsidR="00F648D5">
        <w:t xml:space="preserve"> - ответственная за питание;</w:t>
      </w:r>
    </w:p>
    <w:p w:rsidR="00146C89" w:rsidRDefault="0024392F">
      <w:pPr>
        <w:pStyle w:val="11"/>
        <w:numPr>
          <w:ilvl w:val="0"/>
          <w:numId w:val="1"/>
        </w:numPr>
        <w:tabs>
          <w:tab w:val="left" w:pos="354"/>
        </w:tabs>
        <w:spacing w:line="276" w:lineRule="auto"/>
        <w:ind w:firstLine="0"/>
        <w:jc w:val="both"/>
      </w:pPr>
      <w:bookmarkStart w:id="5" w:name="bookmark5"/>
      <w:bookmarkEnd w:id="5"/>
      <w:proofErr w:type="spellStart"/>
      <w:r>
        <w:t>Магомедшапиева</w:t>
      </w:r>
      <w:proofErr w:type="spellEnd"/>
      <w:r>
        <w:t xml:space="preserve"> П.М.</w:t>
      </w:r>
      <w:r w:rsidR="00F648D5">
        <w:t xml:space="preserve"> </w:t>
      </w:r>
      <w:r w:rsidR="00F648D5">
        <w:rPr>
          <w:color w:val="1D2852"/>
        </w:rPr>
        <w:t xml:space="preserve">- </w:t>
      </w:r>
      <w:r w:rsidR="00F648D5">
        <w:t xml:space="preserve">член </w:t>
      </w:r>
      <w:proofErr w:type="spellStart"/>
      <w:r w:rsidR="00F648D5">
        <w:t>бракеражной</w:t>
      </w:r>
      <w:proofErr w:type="spellEnd"/>
      <w:r w:rsidR="00F648D5">
        <w:t xml:space="preserve"> комиссии</w:t>
      </w:r>
    </w:p>
    <w:p w:rsidR="00146C89" w:rsidRDefault="00F648D5">
      <w:pPr>
        <w:pStyle w:val="11"/>
        <w:spacing w:line="276" w:lineRule="auto"/>
        <w:ind w:firstLine="0"/>
      </w:pPr>
      <w:r>
        <w:t xml:space="preserve">составили настоящий акт в том, что </w:t>
      </w:r>
      <w:proofErr w:type="gramStart"/>
      <w:r w:rsidR="0024392F">
        <w:t xml:space="preserve">15.12.2023 </w:t>
      </w:r>
      <w:r>
        <w:t xml:space="preserve"> года</w:t>
      </w:r>
      <w:proofErr w:type="gramEnd"/>
      <w:r>
        <w:t xml:space="preserve"> </w:t>
      </w:r>
      <w:r>
        <w:t>проведена проверка качества питания в школьной ст</w:t>
      </w:r>
      <w:r>
        <w:t xml:space="preserve">оловой </w:t>
      </w:r>
    </w:p>
    <w:p w:rsidR="00146C89" w:rsidRDefault="00F648D5">
      <w:pPr>
        <w:pStyle w:val="11"/>
        <w:ind w:firstLine="0"/>
      </w:pPr>
      <w:r>
        <w:t>В ходе проверки выявлено:</w:t>
      </w:r>
    </w:p>
    <w:p w:rsidR="00146C89" w:rsidRDefault="00F648D5">
      <w:pPr>
        <w:pStyle w:val="11"/>
        <w:numPr>
          <w:ilvl w:val="0"/>
          <w:numId w:val="2"/>
        </w:numPr>
        <w:tabs>
          <w:tab w:val="left" w:pos="859"/>
        </w:tabs>
        <w:ind w:left="740" w:hanging="340"/>
        <w:jc w:val="both"/>
      </w:pPr>
      <w:bookmarkStart w:id="6" w:name="bookmark6"/>
      <w:bookmarkEnd w:id="6"/>
      <w:r>
        <w:t xml:space="preserve">Школьной </w:t>
      </w:r>
      <w:proofErr w:type="gramStart"/>
      <w:r>
        <w:t xml:space="preserve">столовой </w:t>
      </w:r>
      <w:r>
        <w:t xml:space="preserve"> для</w:t>
      </w:r>
      <w:proofErr w:type="gramEnd"/>
      <w:r>
        <w:t xml:space="preserve"> обучающихся было предложено ниже сле</w:t>
      </w:r>
      <w:r>
        <w:softHyphen/>
        <w:t>дующее меню:</w:t>
      </w:r>
    </w:p>
    <w:p w:rsidR="00146C89" w:rsidRDefault="0024392F">
      <w:pPr>
        <w:pStyle w:val="11"/>
        <w:numPr>
          <w:ilvl w:val="0"/>
          <w:numId w:val="3"/>
        </w:numPr>
        <w:tabs>
          <w:tab w:val="left" w:pos="998"/>
        </w:tabs>
        <w:ind w:firstLine="740"/>
        <w:jc w:val="both"/>
      </w:pPr>
      <w:bookmarkStart w:id="7" w:name="bookmark7"/>
      <w:bookmarkEnd w:id="7"/>
      <w:r>
        <w:t>Овсяная каша</w:t>
      </w:r>
    </w:p>
    <w:p w:rsidR="00146C89" w:rsidRDefault="0024392F">
      <w:pPr>
        <w:pStyle w:val="11"/>
        <w:numPr>
          <w:ilvl w:val="0"/>
          <w:numId w:val="3"/>
        </w:numPr>
        <w:tabs>
          <w:tab w:val="left" w:pos="998"/>
        </w:tabs>
        <w:ind w:firstLine="740"/>
        <w:jc w:val="both"/>
      </w:pPr>
      <w:bookmarkStart w:id="8" w:name="bookmark8"/>
      <w:bookmarkEnd w:id="8"/>
      <w:r>
        <w:t>сыр</w:t>
      </w:r>
    </w:p>
    <w:p w:rsidR="00146C89" w:rsidRDefault="00F648D5">
      <w:pPr>
        <w:pStyle w:val="11"/>
        <w:numPr>
          <w:ilvl w:val="0"/>
          <w:numId w:val="3"/>
        </w:numPr>
        <w:tabs>
          <w:tab w:val="left" w:pos="998"/>
        </w:tabs>
        <w:ind w:firstLine="740"/>
        <w:jc w:val="both"/>
      </w:pPr>
      <w:bookmarkStart w:id="9" w:name="bookmark9"/>
      <w:bookmarkEnd w:id="9"/>
      <w:r>
        <w:t>чай с сахаром</w:t>
      </w:r>
    </w:p>
    <w:p w:rsidR="00146C89" w:rsidRDefault="00F648D5">
      <w:pPr>
        <w:pStyle w:val="11"/>
        <w:numPr>
          <w:ilvl w:val="0"/>
          <w:numId w:val="3"/>
        </w:numPr>
        <w:tabs>
          <w:tab w:val="left" w:pos="998"/>
        </w:tabs>
        <w:ind w:firstLine="740"/>
        <w:jc w:val="both"/>
      </w:pPr>
      <w:bookmarkStart w:id="10" w:name="bookmark10"/>
      <w:bookmarkEnd w:id="10"/>
      <w:r>
        <w:t>хлеб пшеничный</w:t>
      </w:r>
    </w:p>
    <w:p w:rsidR="00146C89" w:rsidRDefault="0024392F">
      <w:pPr>
        <w:pStyle w:val="11"/>
        <w:numPr>
          <w:ilvl w:val="0"/>
          <w:numId w:val="3"/>
        </w:numPr>
        <w:tabs>
          <w:tab w:val="left" w:pos="998"/>
        </w:tabs>
        <w:ind w:firstLine="740"/>
        <w:jc w:val="both"/>
      </w:pPr>
      <w:bookmarkStart w:id="11" w:name="bookmark11"/>
      <w:bookmarkEnd w:id="11"/>
      <w:r>
        <w:t>колбаса</w:t>
      </w:r>
    </w:p>
    <w:p w:rsidR="0024392F" w:rsidRDefault="0024392F">
      <w:pPr>
        <w:pStyle w:val="11"/>
        <w:numPr>
          <w:ilvl w:val="0"/>
          <w:numId w:val="3"/>
        </w:numPr>
        <w:tabs>
          <w:tab w:val="left" w:pos="998"/>
        </w:tabs>
        <w:ind w:firstLine="740"/>
        <w:jc w:val="both"/>
      </w:pPr>
      <w:r>
        <w:t>помидоры</w:t>
      </w:r>
    </w:p>
    <w:p w:rsidR="00146C89" w:rsidRDefault="00F648D5">
      <w:pPr>
        <w:pStyle w:val="11"/>
        <w:ind w:firstLine="0"/>
      </w:pPr>
      <w:bookmarkStart w:id="12" w:name="bookmark12"/>
      <w:bookmarkEnd w:id="12"/>
      <w:r>
        <w:t>Меню предварительно было выставлено на школьный сайт.</w:t>
      </w:r>
    </w:p>
    <w:p w:rsidR="00146C89" w:rsidRDefault="00F648D5" w:rsidP="0024392F">
      <w:pPr>
        <w:pStyle w:val="11"/>
        <w:ind w:firstLine="0"/>
      </w:pPr>
      <w:r>
        <w:t xml:space="preserve">Членами комиссии было проведено контрольное взвешивание порций для обучающихся </w:t>
      </w:r>
    </w:p>
    <w:p w:rsidR="00146C89" w:rsidRDefault="00F648D5">
      <w:pPr>
        <w:pStyle w:val="11"/>
        <w:ind w:firstLine="0"/>
      </w:pPr>
      <w:r>
        <w:t>П</w:t>
      </w:r>
      <w:r>
        <w:t xml:space="preserve">ри дегустации отмечено, что вкусовые качества </w:t>
      </w:r>
      <w:r>
        <w:t>достаточно высоки, качество обработки соответ</w:t>
      </w:r>
      <w:r>
        <w:softHyphen/>
        <w:t>ствует предъявляемым требованиям.</w:t>
      </w:r>
    </w:p>
    <w:p w:rsidR="00146C89" w:rsidRDefault="00F648D5">
      <w:pPr>
        <w:pStyle w:val="11"/>
        <w:ind w:firstLine="0"/>
      </w:pPr>
      <w:r>
        <w:t>Члены комиссии отметили:</w:t>
      </w:r>
    </w:p>
    <w:p w:rsidR="00146C89" w:rsidRDefault="00F648D5">
      <w:pPr>
        <w:pStyle w:val="11"/>
        <w:numPr>
          <w:ilvl w:val="0"/>
          <w:numId w:val="3"/>
        </w:numPr>
        <w:tabs>
          <w:tab w:val="left" w:pos="392"/>
        </w:tabs>
        <w:ind w:firstLine="0"/>
        <w:jc w:val="both"/>
      </w:pPr>
      <w:bookmarkStart w:id="13" w:name="bookmark24"/>
      <w:bookmarkStart w:id="14" w:name="bookmark25"/>
      <w:bookmarkEnd w:id="13"/>
      <w:bookmarkEnd w:id="14"/>
      <w:r>
        <w:t>Перед входом в столовую дети моют руки и обрабатываю антисептиком. Для мытья рук име</w:t>
      </w:r>
      <w:r>
        <w:softHyphen/>
        <w:t xml:space="preserve">ются </w:t>
      </w:r>
      <w:r w:rsidR="0024392F">
        <w:t>2</w:t>
      </w:r>
      <w:r>
        <w:t xml:space="preserve"> раковины</w:t>
      </w:r>
      <w:r>
        <w:t xml:space="preserve"> у раковин расположены дозаторами с жидким мылом. Сушат руки при помощи </w:t>
      </w:r>
      <w:r w:rsidR="0024392F">
        <w:t>1 сушки</w:t>
      </w:r>
      <w:r>
        <w:t xml:space="preserve">. </w:t>
      </w:r>
      <w:r w:rsidR="0024392F">
        <w:t>П</w:t>
      </w:r>
      <w:r>
        <w:t>осадочных мест детям хватает.</w:t>
      </w:r>
    </w:p>
    <w:p w:rsidR="00146C89" w:rsidRDefault="00F648D5">
      <w:pPr>
        <w:pStyle w:val="11"/>
        <w:numPr>
          <w:ilvl w:val="0"/>
          <w:numId w:val="3"/>
        </w:numPr>
        <w:tabs>
          <w:tab w:val="left" w:pos="518"/>
        </w:tabs>
        <w:ind w:firstLine="260"/>
      </w:pPr>
      <w:bookmarkStart w:id="15" w:name="bookmark26"/>
      <w:bookmarkEnd w:id="15"/>
      <w:r>
        <w:t xml:space="preserve">Столы в обеденном зале чистые, санитарное </w:t>
      </w:r>
      <w:r>
        <w:t>состояние пищеблока удовлетворительное.</w:t>
      </w:r>
    </w:p>
    <w:p w:rsidR="00146C89" w:rsidRDefault="00F648D5">
      <w:pPr>
        <w:pStyle w:val="11"/>
        <w:numPr>
          <w:ilvl w:val="0"/>
          <w:numId w:val="3"/>
        </w:numPr>
        <w:tabs>
          <w:tab w:val="left" w:pos="527"/>
        </w:tabs>
        <w:ind w:left="260"/>
      </w:pPr>
      <w:bookmarkStart w:id="16" w:name="bookmark27"/>
      <w:bookmarkEnd w:id="16"/>
      <w:r>
        <w:t>Столовая обеспечена достаточным количеством столовой посуды и приборами, посуда исполь</w:t>
      </w:r>
      <w:r>
        <w:softHyphen/>
        <w:t>зуемая для кормления детей чистая, без сколов</w:t>
      </w:r>
    </w:p>
    <w:p w:rsidR="00146C89" w:rsidRDefault="00F648D5">
      <w:pPr>
        <w:pStyle w:val="11"/>
        <w:numPr>
          <w:ilvl w:val="0"/>
          <w:numId w:val="3"/>
        </w:numPr>
        <w:tabs>
          <w:tab w:val="left" w:pos="542"/>
        </w:tabs>
        <w:ind w:left="400" w:hanging="120"/>
        <w:jc w:val="both"/>
      </w:pPr>
      <w:bookmarkStart w:id="17" w:name="bookmark28"/>
      <w:bookmarkEnd w:id="17"/>
      <w:r>
        <w:t>Состояние столовой мебели находится в удовлетворительном состоянии, число посадочны</w:t>
      </w:r>
      <w:r>
        <w:t>х мест соответствует количеству обучающихся питающихся за одно посещение.</w:t>
      </w:r>
    </w:p>
    <w:p w:rsidR="00146C89" w:rsidRDefault="00F648D5">
      <w:pPr>
        <w:pStyle w:val="11"/>
        <w:numPr>
          <w:ilvl w:val="0"/>
          <w:numId w:val="3"/>
        </w:numPr>
        <w:tabs>
          <w:tab w:val="left" w:pos="518"/>
        </w:tabs>
        <w:ind w:firstLine="260"/>
      </w:pPr>
      <w:bookmarkStart w:id="18" w:name="bookmark29"/>
      <w:bookmarkEnd w:id="18"/>
      <w:r>
        <w:t>Все сотрудники пищеблока в униформе</w:t>
      </w:r>
      <w:r>
        <w:t>.</w:t>
      </w:r>
    </w:p>
    <w:p w:rsidR="00146C89" w:rsidRDefault="00F648D5">
      <w:pPr>
        <w:pStyle w:val="11"/>
        <w:numPr>
          <w:ilvl w:val="0"/>
          <w:numId w:val="3"/>
        </w:numPr>
        <w:tabs>
          <w:tab w:val="left" w:pos="538"/>
        </w:tabs>
        <w:ind w:left="400" w:hanging="120"/>
      </w:pPr>
      <w:bookmarkStart w:id="19" w:name="bookmark30"/>
      <w:bookmarkEnd w:id="19"/>
      <w:r>
        <w:t>С целью контроля по соблюдению технологического процесса отбирается суточная проба от каждой партии приготовленных б</w:t>
      </w:r>
      <w:r>
        <w:t>люд.</w:t>
      </w:r>
    </w:p>
    <w:p w:rsidR="00146C89" w:rsidRDefault="00F648D5">
      <w:pPr>
        <w:pStyle w:val="11"/>
        <w:numPr>
          <w:ilvl w:val="0"/>
          <w:numId w:val="3"/>
        </w:numPr>
        <w:tabs>
          <w:tab w:val="left" w:pos="518"/>
        </w:tabs>
        <w:ind w:firstLine="260"/>
        <w:jc w:val="both"/>
      </w:pPr>
      <w:bookmarkStart w:id="20" w:name="bookmark31"/>
      <w:bookmarkEnd w:id="20"/>
      <w:r>
        <w:t>Пробы хранятся в специальном холодильнике, закрыты крышками.</w:t>
      </w:r>
    </w:p>
    <w:p w:rsidR="00146C89" w:rsidRDefault="00F648D5">
      <w:pPr>
        <w:pStyle w:val="11"/>
        <w:numPr>
          <w:ilvl w:val="0"/>
          <w:numId w:val="3"/>
        </w:numPr>
        <w:tabs>
          <w:tab w:val="left" w:pos="542"/>
        </w:tabs>
        <w:ind w:left="400" w:hanging="120"/>
        <w:jc w:val="both"/>
      </w:pPr>
      <w:bookmarkStart w:id="21" w:name="bookmark32"/>
      <w:bookmarkEnd w:id="21"/>
      <w:r>
        <w:t>В обеде</w:t>
      </w:r>
      <w:bookmarkStart w:id="22" w:name="_GoBack"/>
      <w:bookmarkEnd w:id="22"/>
      <w:r>
        <w:t>нном зале на видном месте меню, утвержденное директором школы, в котором указываются сведения об объемах блюд и названия кулинарных изделий.</w:t>
      </w:r>
    </w:p>
    <w:p w:rsidR="00146C89" w:rsidRDefault="00F648D5">
      <w:pPr>
        <w:pStyle w:val="11"/>
        <w:numPr>
          <w:ilvl w:val="0"/>
          <w:numId w:val="3"/>
        </w:numPr>
        <w:tabs>
          <w:tab w:val="left" w:pos="522"/>
        </w:tabs>
        <w:ind w:firstLine="260"/>
        <w:jc w:val="both"/>
      </w:pPr>
      <w:bookmarkStart w:id="23" w:name="bookmark33"/>
      <w:bookmarkEnd w:id="23"/>
      <w:r>
        <w:t>Запрещенные продукты в питании детей не уп</w:t>
      </w:r>
      <w:r>
        <w:t>отребляются.</w:t>
      </w:r>
    </w:p>
    <w:p w:rsidR="00146C89" w:rsidRDefault="00F648D5">
      <w:pPr>
        <w:pStyle w:val="11"/>
        <w:numPr>
          <w:ilvl w:val="0"/>
          <w:numId w:val="3"/>
        </w:numPr>
        <w:tabs>
          <w:tab w:val="left" w:pos="522"/>
        </w:tabs>
        <w:spacing w:after="260"/>
        <w:ind w:left="260"/>
      </w:pPr>
      <w:bookmarkStart w:id="24" w:name="bookmark34"/>
      <w:bookmarkEnd w:id="24"/>
      <w:r>
        <w:t>Классные руководители сопровождают детей в столовую и следят за организованным питанием обучающихся.</w:t>
      </w:r>
    </w:p>
    <w:p w:rsidR="00146C89" w:rsidRDefault="00F648D5">
      <w:pPr>
        <w:pStyle w:val="10"/>
        <w:keepNext/>
        <w:keepLines/>
        <w:spacing w:after="0" w:line="233" w:lineRule="auto"/>
        <w:ind w:firstLine="260"/>
        <w:jc w:val="both"/>
      </w:pPr>
      <w:bookmarkStart w:id="25" w:name="bookmark35"/>
      <w:bookmarkStart w:id="26" w:name="bookmark36"/>
      <w:bookmarkStart w:id="27" w:name="bookmark37"/>
      <w:r>
        <w:t>ПРЕДЛОЖЕНИЯ:</w:t>
      </w:r>
      <w:bookmarkEnd w:id="25"/>
      <w:bookmarkEnd w:id="26"/>
      <w:bookmarkEnd w:id="27"/>
    </w:p>
    <w:p w:rsidR="00146C89" w:rsidRDefault="00F648D5">
      <w:pPr>
        <w:pStyle w:val="11"/>
        <w:spacing w:after="260" w:line="233" w:lineRule="auto"/>
        <w:ind w:left="260"/>
        <w:jc w:val="both"/>
      </w:pPr>
      <w:r>
        <w:t>1. Продолжить работу через родительские собрания, классные часы с родителями и детьми о поль</w:t>
      </w:r>
      <w:r>
        <w:softHyphen/>
        <w:t>зе правильного питания.</w:t>
      </w:r>
    </w:p>
    <w:p w:rsidR="00146C89" w:rsidRDefault="00F648D5">
      <w:pPr>
        <w:pStyle w:val="11"/>
        <w:spacing w:after="260"/>
        <w:ind w:left="260"/>
        <w:jc w:val="both"/>
      </w:pPr>
      <w:r>
        <w:rPr>
          <w:b/>
          <w:bCs/>
        </w:rPr>
        <w:t xml:space="preserve">Вывод: </w:t>
      </w:r>
      <w:r>
        <w:t>комиссия установила, что школьная столовая соответствует требованиям, предъявляемым нормативно-правовыми актами. Оценка работы школьной столовой признана удовлетворитель</w:t>
      </w:r>
      <w:r>
        <w:softHyphen/>
        <w:t>ной. Претензий и замечаний со стороны проверяющих нет.</w:t>
      </w:r>
    </w:p>
    <w:p w:rsidR="00146C89" w:rsidRDefault="00F648D5">
      <w:pPr>
        <w:pStyle w:val="11"/>
        <w:ind w:firstLine="0"/>
        <w:jc w:val="both"/>
      </w:pPr>
      <w:r>
        <w:t>Члены комиссии:</w:t>
      </w:r>
    </w:p>
    <w:p w:rsidR="00146C89" w:rsidRDefault="00146C89">
      <w:pPr>
        <w:pStyle w:val="a7"/>
        <w:framePr w:w="1699" w:h="1224" w:hSpace="1579" w:wrap="notBeside" w:vAnchor="text" w:hAnchor="text" w:x="7254" w:y="255"/>
      </w:pPr>
    </w:p>
    <w:p w:rsidR="00146C89" w:rsidRDefault="00146C89">
      <w:pPr>
        <w:pStyle w:val="11"/>
        <w:spacing w:after="260"/>
        <w:ind w:firstLine="260"/>
        <w:jc w:val="both"/>
      </w:pPr>
    </w:p>
    <w:sectPr w:rsidR="00146C89">
      <w:pgSz w:w="11900" w:h="16840"/>
      <w:pgMar w:top="922" w:right="415" w:bottom="1136" w:left="955" w:header="494" w:footer="70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648D5" w:rsidRDefault="00F648D5">
      <w:r>
        <w:separator/>
      </w:r>
    </w:p>
  </w:endnote>
  <w:endnote w:type="continuationSeparator" w:id="0">
    <w:p w:rsidR="00F648D5" w:rsidRDefault="00F64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648D5" w:rsidRDefault="00F648D5"/>
  </w:footnote>
  <w:footnote w:type="continuationSeparator" w:id="0">
    <w:p w:rsidR="00F648D5" w:rsidRDefault="00F648D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BE6239"/>
    <w:multiLevelType w:val="multilevel"/>
    <w:tmpl w:val="D5C20D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67A6B3D"/>
    <w:multiLevelType w:val="multilevel"/>
    <w:tmpl w:val="C20488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80B01A1"/>
    <w:multiLevelType w:val="multilevel"/>
    <w:tmpl w:val="6FFCB6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C89"/>
    <w:rsid w:val="00146C89"/>
    <w:rsid w:val="0024392F"/>
    <w:rsid w:val="00F6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F5F00"/>
  <w15:docId w15:val="{FFFCE6B0-E564-4632-B204-CA9BF8215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0">
    <w:name w:val="Заголовок №1"/>
    <w:basedOn w:val="a"/>
    <w:link w:val="1"/>
    <w:pPr>
      <w:spacing w:after="260"/>
      <w:ind w:firstLine="13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11">
    <w:name w:val="Основной текст1"/>
    <w:basedOn w:val="a"/>
    <w:link w:val="a3"/>
    <w:pPr>
      <w:ind w:firstLine="20"/>
    </w:pPr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pPr>
      <w:ind w:firstLine="20"/>
    </w:pPr>
    <w:rPr>
      <w:rFonts w:ascii="Times New Roman" w:eastAsia="Times New Roman" w:hAnsi="Times New Roman" w:cs="Times New Roman"/>
    </w:rPr>
  </w:style>
  <w:style w:type="paragraph" w:customStyle="1" w:styleId="a7">
    <w:name w:val="Подпись к таблице"/>
    <w:basedOn w:val="a"/>
    <w:link w:val="a6"/>
    <w:pPr>
      <w:spacing w:after="18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2012</Characters>
  <Application>Microsoft Office Word</Application>
  <DocSecurity>0</DocSecurity>
  <Lines>16</Lines>
  <Paragraphs>4</Paragraphs>
  <ScaleCrop>false</ScaleCrop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Абдулмажид Магомедов</cp:lastModifiedBy>
  <cp:revision>3</cp:revision>
  <cp:lastPrinted>2023-01-30T07:39:00Z</cp:lastPrinted>
  <dcterms:created xsi:type="dcterms:W3CDTF">2023-01-30T07:33:00Z</dcterms:created>
  <dcterms:modified xsi:type="dcterms:W3CDTF">2023-01-30T07:39:00Z</dcterms:modified>
</cp:coreProperties>
</file>